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B628E" w14:textId="77777777" w:rsidR="008539FB" w:rsidRDefault="008539FB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  <w:r w:rsidRPr="008539FB">
        <w:rPr>
          <w:rFonts w:ascii="Cambria" w:hAnsi="Cambria"/>
          <w:i/>
          <w:sz w:val="40"/>
          <w:szCs w:val="40"/>
          <w:lang w:val="en-US"/>
        </w:rPr>
        <w:t>ESERCIZIO DI AUTO-RIFLESSIONE</w:t>
      </w:r>
    </w:p>
    <w:p w14:paraId="365DCF64" w14:textId="59B0ACEF" w:rsidR="00C7749E" w:rsidRPr="00BE6860" w:rsidRDefault="006B12DF" w:rsidP="00BE6860">
      <w:pPr>
        <w:pBdr>
          <w:bottom w:val="single" w:sz="20" w:space="1" w:color="000000"/>
        </w:pBdr>
        <w:rPr>
          <w:rFonts w:ascii="Cambria" w:hAnsi="Cambria"/>
          <w:i/>
          <w:lang w:val="it-IT"/>
        </w:rPr>
      </w:pPr>
      <w:r w:rsidRPr="006B12DF">
        <w:rPr>
          <w:rFonts w:ascii="Cambria" w:hAnsi="Cambria"/>
          <w:i/>
          <w:lang w:val="it-IT"/>
        </w:rPr>
        <w:t>Argomenti: gestione dei conflitti, dibattiti, conoscenza fattuale su come identificare e gestire le mie emozioni</w:t>
      </w:r>
      <w:r w:rsidR="00A840CF" w:rsidRPr="006B12DF">
        <w:rPr>
          <w:rFonts w:ascii="Cambria" w:hAnsi="Cambria"/>
          <w:i/>
          <w:lang w:val="it-IT"/>
        </w:rPr>
        <w:t>.</w:t>
      </w:r>
    </w:p>
    <w:p w14:paraId="47EA0DBD" w14:textId="77777777" w:rsidR="00D419AB" w:rsidRPr="006B12DF" w:rsidRDefault="00D419AB" w:rsidP="00D419AB">
      <w:pPr>
        <w:spacing w:line="276" w:lineRule="auto"/>
        <w:jc w:val="both"/>
        <w:rPr>
          <w:rFonts w:ascii="Cambria" w:hAnsi="Cambria"/>
          <w:lang w:val="it-IT"/>
        </w:rPr>
      </w:pPr>
    </w:p>
    <w:p w14:paraId="27BA3EB8" w14:textId="1E13BAA3" w:rsidR="00D419AB" w:rsidRPr="00D2237E" w:rsidRDefault="002E6671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en-US"/>
        </w:rPr>
      </w:pPr>
      <w:r w:rsidRPr="002E6671"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 xml:space="preserve">Il più grande nemico della famiglia non è il conflitto, ma </w:t>
      </w:r>
      <w:r w:rsidRPr="002E6671">
        <w:rPr>
          <w:rFonts w:ascii="Cambria" w:hAnsi="Cambria"/>
          <w:b/>
          <w:bCs/>
          <w:i/>
          <w:iCs/>
          <w:color w:val="E36C0A" w:themeColor="accent6" w:themeShade="BF"/>
          <w:lang w:val="it-IT"/>
        </w:rPr>
        <w:t>l’indifferenza. /</w:t>
      </w:r>
      <w:r w:rsidR="003C32FB" w:rsidRPr="002E6671">
        <w:rPr>
          <w:rFonts w:ascii="Cambria" w:hAnsi="Cambria"/>
          <w:b/>
          <w:bCs/>
          <w:color w:val="E36C0A" w:themeColor="accent6" w:themeShade="BF"/>
          <w:lang w:val="it-IT"/>
        </w:rPr>
        <w:t xml:space="preserve"> </w:t>
      </w:r>
      <w:r w:rsidR="003C32FB" w:rsidRPr="003C32FB">
        <w:rPr>
          <w:rFonts w:ascii="Cambria" w:hAnsi="Cambria"/>
          <w:b/>
          <w:bCs/>
          <w:color w:val="E36C0A" w:themeColor="accent6" w:themeShade="BF"/>
          <w:lang w:val="en-US"/>
        </w:rPr>
        <w:t>P. Pellegrino</w:t>
      </w:r>
    </w:p>
    <w:p w14:paraId="2F04F382" w14:textId="77777777" w:rsidR="00D419AB" w:rsidRPr="00D2237E" w:rsidRDefault="00D419AB" w:rsidP="00FF76F8">
      <w:pPr>
        <w:spacing w:line="276" w:lineRule="auto"/>
        <w:jc w:val="both"/>
        <w:rPr>
          <w:rFonts w:ascii="Cambria" w:hAnsi="Cambria"/>
          <w:lang w:val="en-US"/>
        </w:rPr>
      </w:pPr>
    </w:p>
    <w:p w14:paraId="6BFE93D2" w14:textId="27417339" w:rsidR="00622AA2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en-US"/>
        </w:rPr>
      </w:pPr>
    </w:p>
    <w:p w14:paraId="70440DCC" w14:textId="5E72C033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 xml:space="preserve">I conflitti e i fraintendimenti accadono in ogni famiglia e la conoscenza su come risolverli in modo giusto per ogni membro della famiglia è molto importante. Uno dei metodi per gestire i conflitti familiari è un </w:t>
      </w:r>
      <w:r w:rsidRPr="00201A24">
        <w:rPr>
          <w:b/>
          <w:lang w:val="it-IT"/>
        </w:rPr>
        <w:t>DIBATTITO FAMILIARE.</w:t>
      </w:r>
      <w:r w:rsidRPr="00201A24">
        <w:rPr>
          <w:bCs/>
          <w:lang w:val="it-IT"/>
        </w:rPr>
        <w:t xml:space="preserve"> Questo metodo si basa sul rispetto reciproco e sull'amore e aiuta a identificare i bisogni e le emozioni di ogni membro della famiglia e ad accettarli.</w:t>
      </w:r>
    </w:p>
    <w:p w14:paraId="7DD24936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 xml:space="preserve">Il metodo del DIBATTITO FAMILIARE ha </w:t>
      </w:r>
      <w:proofErr w:type="gramStart"/>
      <w:r w:rsidRPr="00201A24">
        <w:rPr>
          <w:bCs/>
          <w:lang w:val="it-IT"/>
        </w:rPr>
        <w:t>6</w:t>
      </w:r>
      <w:proofErr w:type="gramEnd"/>
      <w:r w:rsidRPr="00201A24">
        <w:rPr>
          <w:bCs/>
          <w:lang w:val="it-IT"/>
        </w:rPr>
        <w:t xml:space="preserve"> fasi:</w:t>
      </w:r>
    </w:p>
    <w:p w14:paraId="074F916F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>1. Identificare il conflitto/problema e scegliere il momento giusto per organizzare un incontro familiare.</w:t>
      </w:r>
    </w:p>
    <w:p w14:paraId="128B09B2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>2. Ascoltare attivamente il problema di tuo figlio/membro della famiglia per mostrare rispetto verso i suoi sentimenti ed emozioni.</w:t>
      </w:r>
    </w:p>
    <w:p w14:paraId="7AFFB83E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>3. Coinvolgere tutti i membri della famiglia nella ricerca di una soluzione.</w:t>
      </w:r>
    </w:p>
    <w:p w14:paraId="3F4C26C6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>4. Valutare criticamente le soluzioni proposte.</w:t>
      </w:r>
    </w:p>
    <w:p w14:paraId="67784455" w14:textId="77777777" w:rsidR="00201A24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lang w:val="it-IT"/>
        </w:rPr>
      </w:pPr>
      <w:r w:rsidRPr="00201A24">
        <w:rPr>
          <w:bCs/>
          <w:lang w:val="it-IT"/>
        </w:rPr>
        <w:t>5. Decidere la migliore soluzione.</w:t>
      </w:r>
    </w:p>
    <w:p w14:paraId="4B0608A3" w14:textId="0BE258E2" w:rsidR="00D006AC" w:rsidRPr="00201A24" w:rsidRDefault="00201A24" w:rsidP="00201A24">
      <w:pPr>
        <w:pBdr>
          <w:bottom w:val="single" w:sz="4" w:space="1" w:color="000000"/>
        </w:pBdr>
        <w:spacing w:line="360" w:lineRule="auto"/>
        <w:rPr>
          <w:bCs/>
          <w:sz w:val="22"/>
          <w:szCs w:val="22"/>
          <w:lang w:val="it-IT"/>
        </w:rPr>
      </w:pPr>
      <w:r w:rsidRPr="00201A24">
        <w:rPr>
          <w:bCs/>
          <w:lang w:val="it-IT"/>
        </w:rPr>
        <w:t>6. Implementare la decisione presa e valutarne la realizzazione.</w:t>
      </w:r>
    </w:p>
    <w:p w14:paraId="56A4FCC7" w14:textId="12824EFD" w:rsidR="00D006AC" w:rsidRPr="00201A24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it-IT"/>
        </w:rPr>
      </w:pPr>
    </w:p>
    <w:p w14:paraId="2C1CFA95" w14:textId="6EC5E238" w:rsidR="00D006AC" w:rsidRPr="00201A24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it-IT"/>
        </w:rPr>
      </w:pPr>
    </w:p>
    <w:p w14:paraId="3884721C" w14:textId="77777777" w:rsidR="00D006AC" w:rsidRPr="00201A24" w:rsidRDefault="00D006AC" w:rsidP="003C32FB">
      <w:pPr>
        <w:pBdr>
          <w:bottom w:val="single" w:sz="4" w:space="1" w:color="000000"/>
        </w:pBdr>
        <w:rPr>
          <w:bCs/>
          <w:sz w:val="22"/>
          <w:szCs w:val="22"/>
          <w:lang w:val="it-IT"/>
        </w:rPr>
      </w:pPr>
    </w:p>
    <w:p w14:paraId="6064C7C2" w14:textId="77777777" w:rsidR="00336856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u w:val="single"/>
          <w:lang w:val="it-IT"/>
        </w:rPr>
      </w:pPr>
      <w:r w:rsidRPr="00336856">
        <w:rPr>
          <w:rFonts w:ascii="Verdana" w:hAnsi="Verdana"/>
          <w:sz w:val="28"/>
          <w:szCs w:val="28"/>
          <w:u w:val="single"/>
          <w:lang w:val="it-IT"/>
        </w:rPr>
        <w:t>Domande di auto-riflessione:</w:t>
      </w:r>
    </w:p>
    <w:p w14:paraId="15504ABA" w14:textId="77777777" w:rsidR="00336856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it-IT"/>
        </w:rPr>
      </w:pPr>
      <w:r w:rsidRPr="00336856">
        <w:rPr>
          <w:rFonts w:ascii="Verdana" w:hAnsi="Verdana"/>
          <w:sz w:val="28"/>
          <w:szCs w:val="28"/>
          <w:lang w:val="it-IT"/>
        </w:rPr>
        <w:t>1. Cerca di identificare i conflitti più comuni nella tua famiglia. Come li risolvi? Quali metodi utilizzi all'interno della tua famiglia?</w:t>
      </w:r>
    </w:p>
    <w:p w14:paraId="444F6E9A" w14:textId="77777777" w:rsidR="00336856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it-IT"/>
        </w:rPr>
      </w:pPr>
    </w:p>
    <w:p w14:paraId="3652EA27" w14:textId="77777777" w:rsidR="00336856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it-IT"/>
        </w:rPr>
      </w:pPr>
      <w:r w:rsidRPr="00336856">
        <w:rPr>
          <w:rFonts w:ascii="Verdana" w:hAnsi="Verdana"/>
          <w:sz w:val="28"/>
          <w:szCs w:val="28"/>
          <w:lang w:val="it-IT"/>
        </w:rPr>
        <w:t>2. Pensi che il metodo del dibattito familiare sia il metodo che puoi utilizzare per risolvere i problemi nella tua famiglia? Se sì, perché?</w:t>
      </w:r>
    </w:p>
    <w:p w14:paraId="25EDBCB3" w14:textId="77777777" w:rsidR="00336856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it-IT"/>
        </w:rPr>
      </w:pPr>
    </w:p>
    <w:p w14:paraId="7D63233F" w14:textId="2C6CF366" w:rsidR="001E1DC2" w:rsidRPr="00336856" w:rsidRDefault="00336856" w:rsidP="00336856">
      <w:pPr>
        <w:pBdr>
          <w:bottom w:val="single" w:sz="4" w:space="1" w:color="000000"/>
        </w:pBdr>
        <w:rPr>
          <w:rFonts w:ascii="Verdana" w:hAnsi="Verdana"/>
          <w:sz w:val="28"/>
          <w:szCs w:val="28"/>
          <w:lang w:val="it-IT"/>
        </w:rPr>
      </w:pPr>
      <w:r w:rsidRPr="00336856">
        <w:rPr>
          <w:rFonts w:ascii="Verdana" w:hAnsi="Verdana"/>
          <w:sz w:val="28"/>
          <w:szCs w:val="28"/>
          <w:lang w:val="it-IT"/>
        </w:rPr>
        <w:t>3. Quali sono i tuoi metodi per gestire le emozioni nella tua famiglia?</w:t>
      </w:r>
    </w:p>
    <w:p w14:paraId="5F4C19A0" w14:textId="77777777" w:rsidR="0023704E" w:rsidRPr="00336856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it-IT"/>
        </w:rPr>
      </w:pPr>
    </w:p>
    <w:p w14:paraId="05800524" w14:textId="77777777" w:rsidR="0023704E" w:rsidRPr="00336856" w:rsidRDefault="0023704E" w:rsidP="0023704E">
      <w:pPr>
        <w:pBdr>
          <w:bottom w:val="single" w:sz="4" w:space="1" w:color="000000"/>
        </w:pBdr>
        <w:rPr>
          <w:b/>
          <w:sz w:val="22"/>
          <w:szCs w:val="22"/>
          <w:lang w:val="it-IT"/>
        </w:rPr>
      </w:pPr>
    </w:p>
    <w:p w14:paraId="1B51ECC7" w14:textId="77777777" w:rsidR="00622AA2" w:rsidRPr="00336856" w:rsidRDefault="00622AA2" w:rsidP="0023704E">
      <w:pPr>
        <w:pBdr>
          <w:bottom w:val="single" w:sz="4" w:space="1" w:color="000000"/>
        </w:pBdr>
        <w:rPr>
          <w:b/>
          <w:sz w:val="22"/>
          <w:szCs w:val="22"/>
          <w:lang w:val="it-IT"/>
        </w:rPr>
      </w:pPr>
    </w:p>
    <w:p w14:paraId="48F04A7E" w14:textId="77777777" w:rsidR="005B5C90" w:rsidRPr="00336856" w:rsidRDefault="005B5C90" w:rsidP="005B5C90">
      <w:pPr>
        <w:rPr>
          <w:lang w:val="it-IT"/>
        </w:rPr>
      </w:pPr>
    </w:p>
    <w:p w14:paraId="498BEECE" w14:textId="04205DC6" w:rsidR="00791756" w:rsidRPr="00336856" w:rsidRDefault="00791756" w:rsidP="00357D70">
      <w:pPr>
        <w:tabs>
          <w:tab w:val="center" w:pos="1134"/>
        </w:tabs>
        <w:ind w:left="1407" w:hanging="840"/>
        <w:rPr>
          <w:lang w:val="it-IT"/>
        </w:rPr>
      </w:pPr>
    </w:p>
    <w:sectPr w:rsidR="00791756" w:rsidRPr="00336856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FFC5" w14:textId="77777777" w:rsidR="004051AB" w:rsidRDefault="004051AB" w:rsidP="00FF76F8">
      <w:r>
        <w:separator/>
      </w:r>
    </w:p>
  </w:endnote>
  <w:endnote w:type="continuationSeparator" w:id="0">
    <w:p w14:paraId="52ABF8EF" w14:textId="77777777" w:rsidR="004051AB" w:rsidRDefault="004051AB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Pidipagin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BFFC" w14:textId="77777777" w:rsidR="004051AB" w:rsidRDefault="004051AB" w:rsidP="00FF76F8">
      <w:r>
        <w:separator/>
      </w:r>
    </w:p>
  </w:footnote>
  <w:footnote w:type="continuationSeparator" w:id="0">
    <w:p w14:paraId="6B751FD1" w14:textId="77777777" w:rsidR="004051AB" w:rsidRDefault="004051AB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3"/>
  </w:num>
  <w:num w:numId="4" w16cid:durableId="1867213569">
    <w:abstractNumId w:val="4"/>
  </w:num>
  <w:num w:numId="5" w16cid:durableId="107743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3140"/>
    <w:rsid w:val="00015492"/>
    <w:rsid w:val="00026FE4"/>
    <w:rsid w:val="0004625B"/>
    <w:rsid w:val="00050476"/>
    <w:rsid w:val="00053205"/>
    <w:rsid w:val="00061A01"/>
    <w:rsid w:val="00062082"/>
    <w:rsid w:val="000705E4"/>
    <w:rsid w:val="000B26A9"/>
    <w:rsid w:val="000C351A"/>
    <w:rsid w:val="000C6F20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87A80"/>
    <w:rsid w:val="00192CEF"/>
    <w:rsid w:val="001A3C57"/>
    <w:rsid w:val="001B53C1"/>
    <w:rsid w:val="001C6F46"/>
    <w:rsid w:val="001E1DC2"/>
    <w:rsid w:val="001F6C79"/>
    <w:rsid w:val="001F7DBB"/>
    <w:rsid w:val="00201A24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E6671"/>
    <w:rsid w:val="002F1C1D"/>
    <w:rsid w:val="002F4435"/>
    <w:rsid w:val="002F7B17"/>
    <w:rsid w:val="0030627B"/>
    <w:rsid w:val="00314370"/>
    <w:rsid w:val="00315CD9"/>
    <w:rsid w:val="00325375"/>
    <w:rsid w:val="0033388E"/>
    <w:rsid w:val="00336856"/>
    <w:rsid w:val="00343EF9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C32FB"/>
    <w:rsid w:val="003D230B"/>
    <w:rsid w:val="003E499F"/>
    <w:rsid w:val="003F1E91"/>
    <w:rsid w:val="003F7716"/>
    <w:rsid w:val="004031DB"/>
    <w:rsid w:val="004051AB"/>
    <w:rsid w:val="00406EC5"/>
    <w:rsid w:val="00413DC7"/>
    <w:rsid w:val="00424209"/>
    <w:rsid w:val="004248F1"/>
    <w:rsid w:val="004432A9"/>
    <w:rsid w:val="0044788C"/>
    <w:rsid w:val="00457014"/>
    <w:rsid w:val="00477E90"/>
    <w:rsid w:val="00495893"/>
    <w:rsid w:val="0049712E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70056"/>
    <w:rsid w:val="005B3EB1"/>
    <w:rsid w:val="005B5898"/>
    <w:rsid w:val="005B5C90"/>
    <w:rsid w:val="005B6A67"/>
    <w:rsid w:val="005C0B74"/>
    <w:rsid w:val="005C6925"/>
    <w:rsid w:val="005E4562"/>
    <w:rsid w:val="005F566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362CF"/>
    <w:rsid w:val="00636D81"/>
    <w:rsid w:val="00657FC9"/>
    <w:rsid w:val="00664B56"/>
    <w:rsid w:val="00680C6E"/>
    <w:rsid w:val="00681A81"/>
    <w:rsid w:val="00682745"/>
    <w:rsid w:val="00685FA0"/>
    <w:rsid w:val="006930C0"/>
    <w:rsid w:val="00694366"/>
    <w:rsid w:val="006945BC"/>
    <w:rsid w:val="00697580"/>
    <w:rsid w:val="006A289F"/>
    <w:rsid w:val="006A4402"/>
    <w:rsid w:val="006B12DF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16070"/>
    <w:rsid w:val="007316ED"/>
    <w:rsid w:val="00742DC0"/>
    <w:rsid w:val="00760071"/>
    <w:rsid w:val="00764B6F"/>
    <w:rsid w:val="00770328"/>
    <w:rsid w:val="007718D6"/>
    <w:rsid w:val="00782870"/>
    <w:rsid w:val="00791756"/>
    <w:rsid w:val="007C24CB"/>
    <w:rsid w:val="007C7B72"/>
    <w:rsid w:val="007D7370"/>
    <w:rsid w:val="007F7F9B"/>
    <w:rsid w:val="0080138F"/>
    <w:rsid w:val="008060D2"/>
    <w:rsid w:val="00821EAD"/>
    <w:rsid w:val="00825A27"/>
    <w:rsid w:val="00825C1A"/>
    <w:rsid w:val="00846D6E"/>
    <w:rsid w:val="008539FB"/>
    <w:rsid w:val="0088619C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40CF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D7D71"/>
    <w:rsid w:val="00BE0064"/>
    <w:rsid w:val="00BE085E"/>
    <w:rsid w:val="00BE6860"/>
    <w:rsid w:val="00BF0249"/>
    <w:rsid w:val="00C03041"/>
    <w:rsid w:val="00C11F7A"/>
    <w:rsid w:val="00C337B0"/>
    <w:rsid w:val="00C46195"/>
    <w:rsid w:val="00C46773"/>
    <w:rsid w:val="00C52E88"/>
    <w:rsid w:val="00C62891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EBD"/>
    <w:rsid w:val="00D006AC"/>
    <w:rsid w:val="00D02729"/>
    <w:rsid w:val="00D149CE"/>
    <w:rsid w:val="00D2237E"/>
    <w:rsid w:val="00D26199"/>
    <w:rsid w:val="00D2755C"/>
    <w:rsid w:val="00D276F8"/>
    <w:rsid w:val="00D3654F"/>
    <w:rsid w:val="00D419AB"/>
    <w:rsid w:val="00D5236F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C4DCF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25A6"/>
    <w:rsid w:val="00FA6BC4"/>
    <w:rsid w:val="00FB5D9F"/>
    <w:rsid w:val="00FB617D"/>
    <w:rsid w:val="00FC02F6"/>
    <w:rsid w:val="00FD196C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Collegamentoipertestual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5B5898"/>
    <w:pPr>
      <w:spacing w:after="120"/>
    </w:pPr>
  </w:style>
  <w:style w:type="paragraph" w:styleId="Elenco">
    <w:name w:val="List"/>
    <w:basedOn w:val="Corpotesto"/>
    <w:rsid w:val="005B5898"/>
    <w:rPr>
      <w:rFonts w:cs="Mangal"/>
    </w:rPr>
  </w:style>
  <w:style w:type="paragraph" w:customStyle="1" w:styleId="Lgende2">
    <w:name w:val="Légende2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e"/>
    <w:next w:val="Corpotesto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e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5B58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B589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otesto"/>
    <w:rsid w:val="005B58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F8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Carpredefinitoparagrafo"/>
    <w:rsid w:val="006A4402"/>
  </w:style>
  <w:style w:type="paragraph" w:styleId="Paragrafoelenco">
    <w:name w:val="List Paragraph"/>
    <w:basedOn w:val="Normale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Lorenzo  Di Masi</cp:lastModifiedBy>
  <cp:revision>29</cp:revision>
  <cp:lastPrinted>2014-03-24T10:00:00Z</cp:lastPrinted>
  <dcterms:created xsi:type="dcterms:W3CDTF">2022-11-16T12:08:00Z</dcterms:created>
  <dcterms:modified xsi:type="dcterms:W3CDTF">2023-06-24T17:47:00Z</dcterms:modified>
</cp:coreProperties>
</file>